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E995" w14:textId="77777777" w:rsidR="00272F25" w:rsidRDefault="00CB1A36" w:rsidP="00CB1A36">
      <w:pPr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>Mathematics Community</w:t>
      </w:r>
    </w:p>
    <w:p w14:paraId="43C5CD80" w14:textId="090CB7C7" w:rsidR="00CB1A36" w:rsidRDefault="00CB1A36" w:rsidP="00CB1A36">
      <w:pPr>
        <w:jc w:val="center"/>
        <w:rPr>
          <w:rFonts w:ascii="Verdana" w:hAnsi="Verdana"/>
          <w:sz w:val="4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what is is not - what it is"/>
      </w:tblPr>
      <w:tblGrid>
        <w:gridCol w:w="4675"/>
        <w:gridCol w:w="4675"/>
      </w:tblGrid>
      <w:tr w:rsidR="00CB1A36" w14:paraId="5470F68C" w14:textId="77777777" w:rsidTr="00F1407A">
        <w:trPr>
          <w:trHeight w:val="890"/>
          <w:tblHeader/>
          <w:jc w:val="center"/>
        </w:trPr>
        <w:tc>
          <w:tcPr>
            <w:tcW w:w="4675" w:type="dxa"/>
            <w:shd w:val="clear" w:color="auto" w:fill="E7E6E6" w:themeFill="background2"/>
          </w:tcPr>
          <w:p w14:paraId="61645663" w14:textId="77777777" w:rsidR="00CB1A36" w:rsidRPr="00CB1A36" w:rsidRDefault="00CB1A36" w:rsidP="00CB1A3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096B48C" w14:textId="53EF0810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  <w:r>
              <w:rPr>
                <w:rFonts w:ascii="Verdana" w:hAnsi="Verdana"/>
                <w:sz w:val="48"/>
              </w:rPr>
              <w:t>What it is</w:t>
            </w:r>
            <w:r w:rsidR="00AC1A59">
              <w:rPr>
                <w:rFonts w:ascii="Verdana" w:hAnsi="Verdana"/>
                <w:sz w:val="48"/>
              </w:rPr>
              <w:t xml:space="preserve"> not</w:t>
            </w:r>
          </w:p>
        </w:tc>
        <w:tc>
          <w:tcPr>
            <w:tcW w:w="4675" w:type="dxa"/>
            <w:shd w:val="clear" w:color="auto" w:fill="E7E6E6" w:themeFill="background2"/>
          </w:tcPr>
          <w:p w14:paraId="4FD9453C" w14:textId="77777777" w:rsidR="00CB1A36" w:rsidRPr="00CB1A36" w:rsidRDefault="00CB1A36" w:rsidP="00CB1A3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68756E1" w14:textId="5FD96B4C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  <w:r>
              <w:rPr>
                <w:rFonts w:ascii="Verdana" w:hAnsi="Verdana"/>
                <w:sz w:val="48"/>
              </w:rPr>
              <w:t>What it is</w:t>
            </w:r>
          </w:p>
          <w:p w14:paraId="40994ECD" w14:textId="3D904A3C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</w:tc>
      </w:tr>
      <w:tr w:rsidR="00CB1A36" w14:paraId="6AC171C0" w14:textId="77777777" w:rsidTr="004B730C">
        <w:trPr>
          <w:trHeight w:val="10178"/>
          <w:jc w:val="center"/>
        </w:trPr>
        <w:tc>
          <w:tcPr>
            <w:tcW w:w="4675" w:type="dxa"/>
          </w:tcPr>
          <w:p w14:paraId="5A27142D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</w:tc>
        <w:tc>
          <w:tcPr>
            <w:tcW w:w="4675" w:type="dxa"/>
          </w:tcPr>
          <w:p w14:paraId="4DAA8D0A" w14:textId="77777777" w:rsidR="00CB1A36" w:rsidRPr="00F1407A" w:rsidRDefault="00CB1A36" w:rsidP="00CB1A36">
            <w:pPr>
              <w:jc w:val="center"/>
              <w:rPr>
                <w:rFonts w:ascii="Verdana" w:hAnsi="Verdana"/>
                <w:sz w:val="660"/>
                <w:szCs w:val="600"/>
              </w:rPr>
            </w:pPr>
          </w:p>
          <w:p w14:paraId="3A78CA3A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46F2D8D4" w14:textId="77777777" w:rsidR="00CB1A36" w:rsidRDefault="00CB1A36" w:rsidP="00CB1A36">
            <w:pPr>
              <w:jc w:val="center"/>
              <w:rPr>
                <w:rFonts w:ascii="Verdana" w:hAnsi="Verdana"/>
                <w:sz w:val="48"/>
              </w:rPr>
            </w:pPr>
          </w:p>
          <w:p w14:paraId="283DED32" w14:textId="4C150377" w:rsidR="00CB1A36" w:rsidRPr="00F1407A" w:rsidRDefault="00CB1A36" w:rsidP="00F1407A">
            <w:pPr>
              <w:rPr>
                <w:rFonts w:ascii="Verdana" w:hAnsi="Verdana"/>
                <w:sz w:val="130"/>
                <w:szCs w:val="130"/>
              </w:rPr>
            </w:pPr>
          </w:p>
        </w:tc>
      </w:tr>
    </w:tbl>
    <w:p w14:paraId="34CA330B" w14:textId="77777777" w:rsidR="00F1407A" w:rsidRPr="00F1407A" w:rsidRDefault="00F1407A" w:rsidP="004B730C">
      <w:pPr>
        <w:pStyle w:val="Footer"/>
        <w:rPr>
          <w:rFonts w:ascii="Verdana" w:hAnsi="Verdana"/>
          <w:sz w:val="72"/>
        </w:rPr>
      </w:pPr>
    </w:p>
    <w:p w14:paraId="08664988" w14:textId="25687E83" w:rsidR="004B730C" w:rsidRPr="004B730C" w:rsidRDefault="004B730C" w:rsidP="004B730C">
      <w:pPr>
        <w:pStyle w:val="Footer"/>
        <w:rPr>
          <w:rFonts w:ascii="Verdana" w:hAnsi="Verdana"/>
        </w:rPr>
      </w:pPr>
      <w:r w:rsidRPr="002C5241">
        <w:rPr>
          <w:rFonts w:ascii="Verdana" w:hAnsi="Verdana"/>
        </w:rPr>
        <w:t>Virginia Department of Education</w:t>
      </w:r>
      <w:r w:rsidRPr="002C5241">
        <w:rPr>
          <w:rFonts w:ascii="Verdana" w:hAnsi="Verdana"/>
        </w:rPr>
        <w:tab/>
      </w:r>
      <w:r w:rsidRPr="002C5241">
        <w:rPr>
          <w:rFonts w:ascii="Verdana" w:hAnsi="Verdana"/>
        </w:rPr>
        <w:ptab w:relativeTo="margin" w:alignment="center" w:leader="none"/>
      </w:r>
      <w:r w:rsidRPr="002C5241">
        <w:rPr>
          <w:rFonts w:ascii="Verdana" w:hAnsi="Verdana"/>
        </w:rPr>
        <w:t xml:space="preserve"> </w:t>
      </w:r>
      <w:r w:rsidRPr="002C5241">
        <w:rPr>
          <w:rFonts w:ascii="Verdana" w:hAnsi="Verdana"/>
        </w:rPr>
        <w:ptab w:relativeTo="margin" w:alignment="right" w:leader="none"/>
      </w:r>
      <w:r w:rsidRPr="002C5241">
        <w:rPr>
          <w:rFonts w:ascii="Verdana" w:hAnsi="Verdana"/>
        </w:rPr>
        <w:t>Mathematics Ins</w:t>
      </w:r>
      <w:bookmarkStart w:id="0" w:name="_GoBack"/>
      <w:bookmarkEnd w:id="0"/>
      <w:r w:rsidRPr="002C5241">
        <w:rPr>
          <w:rFonts w:ascii="Verdana" w:hAnsi="Verdana"/>
        </w:rPr>
        <w:t>titute 2018</w:t>
      </w:r>
    </w:p>
    <w:sectPr w:rsidR="004B730C" w:rsidRPr="004B730C" w:rsidSect="004B730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36"/>
    <w:rsid w:val="00272F25"/>
    <w:rsid w:val="004B730C"/>
    <w:rsid w:val="00AC1A59"/>
    <w:rsid w:val="00CB1A36"/>
    <w:rsid w:val="00F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1238"/>
  <w15:chartTrackingRefBased/>
  <w15:docId w15:val="{563E9B65-4709-4982-981E-9E245DA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B7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kjpratte@comcast.net</dc:creator>
  <cp:keywords/>
  <dc:description/>
  <cp:lastModifiedBy>Delozier, Debra (DOE)</cp:lastModifiedBy>
  <cp:revision>4</cp:revision>
  <dcterms:created xsi:type="dcterms:W3CDTF">2018-08-06T18:21:00Z</dcterms:created>
  <dcterms:modified xsi:type="dcterms:W3CDTF">2018-10-18T17:41:00Z</dcterms:modified>
</cp:coreProperties>
</file>